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4E7" w:rsidRDefault="007744E7" w:rsidP="007744E7">
      <w:pPr>
        <w:pStyle w:val="203-2"/>
      </w:pPr>
      <w:r>
        <w:t>生態保育措施執行狀況表</w:t>
      </w:r>
    </w:p>
    <w:p w:rsidR="007744E7" w:rsidRDefault="007744E7" w:rsidP="007744E7">
      <w:pPr>
        <w:pStyle w:val="204-2"/>
        <w:ind w:firstLine="560"/>
      </w:pPr>
      <w:r>
        <w:t>施工期間生態保育措施執行狀況表及如下</w:t>
      </w:r>
      <w:r>
        <w:fldChar w:fldCharType="begin"/>
      </w:r>
      <w:r>
        <w:instrText xml:space="preserve"> REF _Ref56417124 \h 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4-</w:t>
      </w:r>
      <w:r>
        <w:rPr>
          <w:noProof/>
        </w:rPr>
        <w:t>31</w:t>
      </w:r>
      <w:r>
        <w:fldChar w:fldCharType="end"/>
      </w:r>
      <w:r>
        <w:t>及</w:t>
      </w:r>
      <w:r>
        <w:rPr>
          <w:highlight w:val="yellow"/>
        </w:rPr>
        <w:fldChar w:fldCharType="begin"/>
      </w:r>
      <w:r>
        <w:instrText xml:space="preserve"> REF _Ref92805529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>
        <w:rPr>
          <w:rFonts w:hint="eastAsia"/>
        </w:rPr>
        <w:t>圖</w:t>
      </w:r>
      <w:r>
        <w:rPr>
          <w:rFonts w:hint="eastAsia"/>
        </w:rPr>
        <w:t>4-</w:t>
      </w:r>
      <w:r>
        <w:rPr>
          <w:noProof/>
        </w:rPr>
        <w:t>12</w:t>
      </w:r>
      <w:r>
        <w:rPr>
          <w:highlight w:val="yellow"/>
        </w:rPr>
        <w:fldChar w:fldCharType="end"/>
      </w:r>
      <w:r>
        <w:t>所示。</w:t>
      </w:r>
    </w:p>
    <w:p w:rsidR="007744E7" w:rsidRDefault="007744E7" w:rsidP="007744E7">
      <w:pPr>
        <w:pStyle w:val="123-"/>
        <w:spacing w:after="120"/>
      </w:pPr>
      <w:bookmarkStart w:id="0" w:name="_Ref56417124"/>
      <w:bookmarkStart w:id="1" w:name="_Toc56436681"/>
      <w:bookmarkStart w:id="2" w:name="_Toc116338604"/>
      <w:r>
        <w:rPr>
          <w:rFonts w:hint="eastAsia"/>
        </w:rPr>
        <w:t>表</w:t>
      </w:r>
      <w:r>
        <w:rPr>
          <w:rFonts w:hint="eastAsia"/>
        </w:rPr>
        <w:t>4-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>4- \* ARABIC</w:instrText>
      </w:r>
      <w:r>
        <w:instrText xml:space="preserve"> </w:instrText>
      </w:r>
      <w:r>
        <w:fldChar w:fldCharType="separate"/>
      </w:r>
      <w:r>
        <w:rPr>
          <w:noProof/>
        </w:rPr>
        <w:t>31</w:t>
      </w:r>
      <w:r>
        <w:fldChar w:fldCharType="end"/>
      </w:r>
      <w:bookmarkEnd w:id="0"/>
      <w:r>
        <w:t xml:space="preserve">　</w:t>
      </w:r>
      <w:r w:rsidRPr="00C019A4">
        <w:rPr>
          <w:rFonts w:hint="eastAsia"/>
        </w:rPr>
        <w:t>萬年溪水岸空間環境改善工程生態</w:t>
      </w:r>
      <w:r>
        <w:rPr>
          <w:rFonts w:hint="eastAsia"/>
        </w:rPr>
        <w:t>保育措施</w:t>
      </w:r>
      <w:r w:rsidRPr="00C019A4">
        <w:rPr>
          <w:rFonts w:hint="eastAsia"/>
        </w:rPr>
        <w:t>執行狀況表</w:t>
      </w:r>
      <w:bookmarkEnd w:id="1"/>
      <w:bookmarkEnd w:id="2"/>
    </w:p>
    <w:tbl>
      <w:tblPr>
        <w:tblW w:w="4851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690"/>
        <w:gridCol w:w="4168"/>
      </w:tblGrid>
      <w:tr w:rsidR="007744E7" w:rsidRPr="004B4232" w:rsidTr="00C769AB">
        <w:trPr>
          <w:tblHeader/>
        </w:trPr>
        <w:tc>
          <w:tcPr>
            <w:tcW w:w="1602" w:type="pct"/>
            <w:shd w:val="clear" w:color="auto" w:fill="D9D9D9" w:themeFill="background1" w:themeFillShade="D9"/>
            <w:vAlign w:val="center"/>
          </w:tcPr>
          <w:p w:rsidR="007744E7" w:rsidRPr="004B4232" w:rsidRDefault="007744E7" w:rsidP="00C769AB">
            <w:pPr>
              <w:pStyle w:val="122-"/>
              <w:rPr>
                <w:sz w:val="24"/>
              </w:rPr>
            </w:pPr>
            <w:r w:rsidRPr="004B4232">
              <w:rPr>
                <w:sz w:val="24"/>
              </w:rPr>
              <w:t>生態友善措施</w:t>
            </w:r>
          </w:p>
        </w:tc>
        <w:tc>
          <w:tcPr>
            <w:tcW w:w="3398" w:type="pct"/>
            <w:gridSpan w:val="2"/>
            <w:shd w:val="clear" w:color="auto" w:fill="D9D9D9" w:themeFill="background1" w:themeFillShade="D9"/>
          </w:tcPr>
          <w:p w:rsidR="007744E7" w:rsidRPr="004B4232" w:rsidRDefault="007744E7" w:rsidP="00C769AB">
            <w:pPr>
              <w:pStyle w:val="122-"/>
              <w:rPr>
                <w:sz w:val="24"/>
              </w:rPr>
            </w:pPr>
            <w:r w:rsidRPr="004B4232">
              <w:rPr>
                <w:sz w:val="24"/>
              </w:rPr>
              <w:t>執行狀況</w:t>
            </w:r>
          </w:p>
        </w:tc>
      </w:tr>
      <w:tr w:rsidR="007744E7" w:rsidRPr="004B4232" w:rsidTr="00C769AB">
        <w:tblPrEx>
          <w:tblCellMar>
            <w:left w:w="28" w:type="dxa"/>
            <w:right w:w="28" w:type="dxa"/>
          </w:tblCellMar>
        </w:tblPrEx>
        <w:tc>
          <w:tcPr>
            <w:tcW w:w="1749" w:type="pct"/>
            <w:vAlign w:val="center"/>
          </w:tcPr>
          <w:p w:rsidR="007744E7" w:rsidRPr="004B4232" w:rsidRDefault="007744E7" w:rsidP="00C769AB">
            <w:pPr>
              <w:pStyle w:val="122-"/>
              <w:jc w:val="left"/>
              <w:rPr>
                <w:sz w:val="24"/>
                <w:szCs w:val="24"/>
              </w:rPr>
            </w:pPr>
            <w:r w:rsidRPr="004B4232">
              <w:rPr>
                <w:rFonts w:hint="eastAsia"/>
                <w:sz w:val="24"/>
                <w:szCs w:val="24"/>
              </w:rPr>
              <w:t>[</w:t>
            </w:r>
            <w:r w:rsidRPr="004B4232">
              <w:rPr>
                <w:rFonts w:hint="eastAsia"/>
                <w:sz w:val="24"/>
                <w:szCs w:val="24"/>
              </w:rPr>
              <w:t>減輕</w:t>
            </w:r>
            <w:r w:rsidRPr="004B4232">
              <w:rPr>
                <w:rFonts w:hint="eastAsia"/>
                <w:sz w:val="24"/>
                <w:szCs w:val="24"/>
              </w:rPr>
              <w:t>]</w:t>
            </w:r>
            <w:r w:rsidRPr="004B4232">
              <w:rPr>
                <w:rFonts w:hint="eastAsia"/>
                <w:sz w:val="24"/>
                <w:szCs w:val="24"/>
              </w:rPr>
              <w:t>辦理揚塵抑制作業，例如：使用防塵網或禾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桿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覆蓋，搭配工地車輛清洗槽等措施避免揚塵。</w:t>
            </w:r>
          </w:p>
        </w:tc>
        <w:tc>
          <w:tcPr>
            <w:tcW w:w="1313" w:type="pct"/>
            <w:vAlign w:val="center"/>
          </w:tcPr>
          <w:p w:rsidR="007744E7" w:rsidRPr="004B4232" w:rsidRDefault="007744E7" w:rsidP="00C769AB">
            <w:pPr>
              <w:pStyle w:val="122-"/>
              <w:jc w:val="left"/>
              <w:rPr>
                <w:sz w:val="24"/>
              </w:rPr>
            </w:pPr>
            <w:r w:rsidRPr="004B4232">
              <w:rPr>
                <w:sz w:val="24"/>
              </w:rPr>
              <w:t>施工材料皆以防塵網覆蓋且定時灑水</w:t>
            </w:r>
            <w:r w:rsidRPr="004B4232">
              <w:rPr>
                <w:rFonts w:hint="eastAsia"/>
                <w:sz w:val="24"/>
              </w:rPr>
              <w:t>。</w:t>
            </w:r>
          </w:p>
        </w:tc>
        <w:tc>
          <w:tcPr>
            <w:tcW w:w="1938" w:type="pct"/>
            <w:vAlign w:val="center"/>
          </w:tcPr>
          <w:p w:rsidR="007744E7" w:rsidRPr="004B4232" w:rsidRDefault="007744E7" w:rsidP="00C769AB">
            <w:pPr>
              <w:pStyle w:val="122-"/>
              <w:rPr>
                <w:sz w:val="24"/>
              </w:rPr>
            </w:pPr>
            <w:r w:rsidRPr="004B4232">
              <w:rPr>
                <w:noProof/>
                <w:sz w:val="24"/>
              </w:rPr>
              <w:drawing>
                <wp:inline distT="0" distB="0" distL="0" distR="0" wp14:anchorId="5BB32040" wp14:editId="01E9148A">
                  <wp:extent cx="2611725" cy="1469571"/>
                  <wp:effectExtent l="0" t="0" r="0" b="0"/>
                  <wp:docPr id="1073742104" name="圖片 1"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:arto="http://schemas.microsoft.com/office/word/2006/arto"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6650B8E-DBFE-4916-B1F5-3D120776CA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w15="http://schemas.microsoft.com/office/word/2012/wordml" xmlns:arto="http://schemas.microsoft.com/office/word/2006/arto"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6650B8E-DBFE-4916-B1F5-3D120776CA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05" cy="147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4E7" w:rsidRPr="004B4232" w:rsidRDefault="007744E7" w:rsidP="00C769AB">
            <w:pPr>
              <w:pStyle w:val="122-"/>
              <w:rPr>
                <w:sz w:val="24"/>
              </w:rPr>
            </w:pPr>
            <w:r w:rsidRPr="004B4232">
              <w:rPr>
                <w:noProof/>
                <w:sz w:val="24"/>
              </w:rPr>
              <w:drawing>
                <wp:inline distT="0" distB="0" distL="0" distR="0" wp14:anchorId="6B40F9E7" wp14:editId="36C00961">
                  <wp:extent cx="2579914" cy="1450919"/>
                  <wp:effectExtent l="0" t="0" r="0" b="0"/>
                  <wp:docPr id="1073742106" name="圖片 107374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18" cy="1463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44E7" w:rsidRPr="004B4232" w:rsidRDefault="007744E7" w:rsidP="00C769AB">
            <w:pPr>
              <w:pStyle w:val="122-"/>
              <w:rPr>
                <w:sz w:val="24"/>
              </w:rPr>
            </w:pPr>
            <w:r w:rsidRPr="004B4232">
              <w:rPr>
                <w:sz w:val="24"/>
              </w:rPr>
              <w:t>(2020/01/13)</w:t>
            </w:r>
          </w:p>
        </w:tc>
      </w:tr>
      <w:tr w:rsidR="007744E7" w:rsidRPr="004B4232" w:rsidTr="00C769AB">
        <w:trPr>
          <w:trHeight w:val="937"/>
        </w:trPr>
        <w:tc>
          <w:tcPr>
            <w:tcW w:w="1749" w:type="pct"/>
            <w:vAlign w:val="center"/>
          </w:tcPr>
          <w:p w:rsidR="007744E7" w:rsidRPr="004B4232" w:rsidRDefault="007744E7" w:rsidP="00C769AB">
            <w:pPr>
              <w:pStyle w:val="122-"/>
              <w:jc w:val="left"/>
              <w:rPr>
                <w:sz w:val="24"/>
                <w:szCs w:val="24"/>
              </w:rPr>
            </w:pPr>
            <w:r w:rsidRPr="004B4232">
              <w:rPr>
                <w:rFonts w:hint="eastAsia"/>
                <w:sz w:val="24"/>
                <w:szCs w:val="24"/>
              </w:rPr>
              <w:t>[</w:t>
            </w:r>
            <w:r w:rsidRPr="004B4232">
              <w:rPr>
                <w:rFonts w:hint="eastAsia"/>
                <w:sz w:val="24"/>
                <w:szCs w:val="24"/>
              </w:rPr>
              <w:t>減輕</w:t>
            </w:r>
            <w:r w:rsidRPr="004B4232">
              <w:rPr>
                <w:rFonts w:hint="eastAsia"/>
                <w:sz w:val="24"/>
                <w:szCs w:val="24"/>
              </w:rPr>
              <w:t>]</w:t>
            </w:r>
            <w:r w:rsidRPr="004B4232">
              <w:rPr>
                <w:rFonts w:hint="eastAsia"/>
                <w:sz w:val="24"/>
                <w:szCs w:val="24"/>
              </w:rPr>
              <w:t>避免晨昏及傍晚施工，以影響鳥類作息。</w:t>
            </w:r>
          </w:p>
        </w:tc>
        <w:tc>
          <w:tcPr>
            <w:tcW w:w="1" w:type="pct"/>
            <w:gridSpan w:val="2"/>
            <w:vAlign w:val="center"/>
          </w:tcPr>
          <w:p w:rsidR="007744E7" w:rsidRPr="004B4232" w:rsidRDefault="007744E7" w:rsidP="00C769AB">
            <w:pPr>
              <w:pStyle w:val="122-"/>
              <w:rPr>
                <w:sz w:val="24"/>
              </w:rPr>
            </w:pPr>
            <w:r w:rsidRPr="004B4232">
              <w:rPr>
                <w:sz w:val="24"/>
              </w:rPr>
              <w:t>施工時間上午</w:t>
            </w:r>
            <w:r w:rsidRPr="004B4232">
              <w:rPr>
                <w:sz w:val="24"/>
              </w:rPr>
              <w:t>8</w:t>
            </w:r>
            <w:r w:rsidRPr="004B4232">
              <w:rPr>
                <w:sz w:val="24"/>
              </w:rPr>
              <w:t>時至下午</w:t>
            </w:r>
            <w:r w:rsidRPr="004B4232">
              <w:rPr>
                <w:sz w:val="24"/>
              </w:rPr>
              <w:t>5</w:t>
            </w:r>
            <w:r w:rsidRPr="004B4232">
              <w:rPr>
                <w:sz w:val="24"/>
              </w:rPr>
              <w:t>時，避開鳥類作息時間。</w:t>
            </w:r>
          </w:p>
        </w:tc>
      </w:tr>
      <w:tr w:rsidR="007744E7" w:rsidRPr="004B4232" w:rsidTr="00C769AB">
        <w:trPr>
          <w:trHeight w:val="1377"/>
        </w:trPr>
        <w:tc>
          <w:tcPr>
            <w:tcW w:w="1602" w:type="pct"/>
            <w:vAlign w:val="center"/>
          </w:tcPr>
          <w:p w:rsidR="007744E7" w:rsidRPr="004B4232" w:rsidRDefault="007744E7" w:rsidP="00C769AB">
            <w:pPr>
              <w:pStyle w:val="122-"/>
              <w:jc w:val="left"/>
              <w:rPr>
                <w:sz w:val="24"/>
                <w:szCs w:val="24"/>
              </w:rPr>
            </w:pPr>
            <w:r w:rsidRPr="004B4232">
              <w:rPr>
                <w:rFonts w:hint="eastAsia"/>
                <w:sz w:val="24"/>
                <w:szCs w:val="24"/>
              </w:rPr>
              <w:t>[</w:t>
            </w:r>
            <w:r w:rsidRPr="004B4232">
              <w:rPr>
                <w:rFonts w:hint="eastAsia"/>
                <w:sz w:val="24"/>
                <w:szCs w:val="24"/>
              </w:rPr>
              <w:t>減輕</w:t>
            </w:r>
            <w:r w:rsidRPr="004B4232">
              <w:rPr>
                <w:rFonts w:hint="eastAsia"/>
                <w:sz w:val="24"/>
                <w:szCs w:val="24"/>
              </w:rPr>
              <w:t>]</w:t>
            </w:r>
            <w:r w:rsidRPr="004B4232">
              <w:rPr>
                <w:rFonts w:hint="eastAsia"/>
                <w:sz w:val="24"/>
                <w:szCs w:val="24"/>
              </w:rPr>
              <w:t>施工中所產生廢棄物須集中管理，以便免鳥類啄食。</w:t>
            </w:r>
          </w:p>
        </w:tc>
        <w:tc>
          <w:tcPr>
            <w:tcW w:w="1167" w:type="pct"/>
            <w:vAlign w:val="center"/>
          </w:tcPr>
          <w:p w:rsidR="007744E7" w:rsidRPr="004B4232" w:rsidRDefault="007744E7" w:rsidP="00C769AB">
            <w:pPr>
              <w:pStyle w:val="122-"/>
              <w:jc w:val="left"/>
              <w:rPr>
                <w:sz w:val="24"/>
              </w:rPr>
            </w:pPr>
            <w:r w:rsidRPr="004B4232">
              <w:rPr>
                <w:sz w:val="24"/>
              </w:rPr>
              <w:t>施工期間確實將廢</w:t>
            </w:r>
            <w:r w:rsidRPr="004B4232">
              <w:rPr>
                <w:rFonts w:hint="eastAsia"/>
                <w:sz w:val="24"/>
              </w:rPr>
              <w:t>棄</w:t>
            </w:r>
            <w:r w:rsidRPr="004B4232">
              <w:rPr>
                <w:sz w:val="24"/>
              </w:rPr>
              <w:t>物集中管理</w:t>
            </w:r>
            <w:r w:rsidRPr="004B4232">
              <w:rPr>
                <w:rFonts w:hint="eastAsia"/>
                <w:sz w:val="24"/>
              </w:rPr>
              <w:t>。</w:t>
            </w:r>
          </w:p>
        </w:tc>
        <w:tc>
          <w:tcPr>
            <w:tcW w:w="2231" w:type="pct"/>
            <w:vAlign w:val="center"/>
          </w:tcPr>
          <w:p w:rsidR="007744E7" w:rsidRPr="004B4232" w:rsidRDefault="007744E7" w:rsidP="00C769AB">
            <w:pPr>
              <w:pStyle w:val="122-"/>
              <w:rPr>
                <w:sz w:val="24"/>
              </w:rPr>
            </w:pPr>
            <w:r w:rsidRPr="004B4232">
              <w:rPr>
                <w:noProof/>
                <w:sz w:val="24"/>
              </w:rPr>
              <w:drawing>
                <wp:inline distT="0" distB="0" distL="0" distR="0" wp14:anchorId="05BDD8C4" wp14:editId="5F317F97">
                  <wp:extent cx="2323655" cy="1741714"/>
                  <wp:effectExtent l="0" t="0" r="635" b="0"/>
                  <wp:docPr id="1073742107" name="圖片 107374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564" cy="1752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44E7" w:rsidRPr="004B4232" w:rsidRDefault="007744E7" w:rsidP="00C769AB">
            <w:pPr>
              <w:pStyle w:val="122-"/>
              <w:rPr>
                <w:sz w:val="24"/>
              </w:rPr>
            </w:pPr>
            <w:r w:rsidRPr="004B4232">
              <w:rPr>
                <w:sz w:val="24"/>
              </w:rPr>
              <w:t>(2020/09/30)</w:t>
            </w:r>
          </w:p>
        </w:tc>
      </w:tr>
      <w:tr w:rsidR="007744E7" w:rsidRPr="004B4232" w:rsidTr="00C769AB">
        <w:trPr>
          <w:trHeight w:val="1381"/>
        </w:trPr>
        <w:tc>
          <w:tcPr>
            <w:tcW w:w="1602" w:type="pct"/>
            <w:vAlign w:val="center"/>
          </w:tcPr>
          <w:p w:rsidR="007744E7" w:rsidRPr="004B4232" w:rsidRDefault="007744E7" w:rsidP="00C769AB">
            <w:pPr>
              <w:pStyle w:val="122-"/>
              <w:jc w:val="left"/>
              <w:rPr>
                <w:sz w:val="24"/>
                <w:szCs w:val="24"/>
              </w:rPr>
            </w:pPr>
            <w:r w:rsidRPr="004B4232">
              <w:rPr>
                <w:rFonts w:hint="eastAsia"/>
                <w:sz w:val="24"/>
                <w:szCs w:val="24"/>
              </w:rPr>
              <w:lastRenderedPageBreak/>
              <w:t>[</w:t>
            </w:r>
            <w:r w:rsidRPr="004B4232">
              <w:rPr>
                <w:rFonts w:hint="eastAsia"/>
                <w:sz w:val="24"/>
                <w:szCs w:val="24"/>
              </w:rPr>
              <w:t>補償</w:t>
            </w:r>
            <w:r w:rsidRPr="004B4232">
              <w:rPr>
                <w:rFonts w:hint="eastAsia"/>
                <w:sz w:val="24"/>
                <w:szCs w:val="24"/>
              </w:rPr>
              <w:t>]</w:t>
            </w:r>
            <w:r w:rsidRPr="004B4232">
              <w:rPr>
                <w:rFonts w:hint="eastAsia"/>
                <w:sz w:val="24"/>
                <w:szCs w:val="24"/>
              </w:rPr>
              <w:t>於完工後再於現地種植原生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種植栽以利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環境綠化使用，以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誘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鳥植物</w:t>
            </w:r>
            <w:r w:rsidRPr="004B4232">
              <w:rPr>
                <w:rFonts w:hint="eastAsia"/>
                <w:sz w:val="24"/>
                <w:szCs w:val="24"/>
              </w:rPr>
              <w:t>(</w:t>
            </w:r>
            <w:r w:rsidRPr="004B4232">
              <w:rPr>
                <w:rFonts w:hint="eastAsia"/>
                <w:sz w:val="24"/>
                <w:szCs w:val="24"/>
              </w:rPr>
              <w:t>苦練、樟樹等</w:t>
            </w:r>
            <w:r w:rsidRPr="004B4232">
              <w:rPr>
                <w:rFonts w:hint="eastAsia"/>
                <w:sz w:val="24"/>
                <w:szCs w:val="24"/>
              </w:rPr>
              <w:t>)</w:t>
            </w:r>
            <w:r w:rsidRPr="004B4232">
              <w:rPr>
                <w:rFonts w:hint="eastAsia"/>
                <w:sz w:val="24"/>
                <w:szCs w:val="24"/>
              </w:rPr>
              <w:t>及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誘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蝶植物</w:t>
            </w:r>
            <w:r w:rsidRPr="004B4232">
              <w:rPr>
                <w:rFonts w:hint="eastAsia"/>
                <w:sz w:val="24"/>
                <w:szCs w:val="24"/>
              </w:rPr>
              <w:t>(</w:t>
            </w:r>
            <w:r w:rsidRPr="004B4232">
              <w:rPr>
                <w:rFonts w:hint="eastAsia"/>
                <w:sz w:val="24"/>
                <w:szCs w:val="24"/>
              </w:rPr>
              <w:t>月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橘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、射干</w:t>
            </w:r>
            <w:r w:rsidRPr="004B4232">
              <w:rPr>
                <w:rFonts w:hint="eastAsia"/>
                <w:sz w:val="24"/>
                <w:szCs w:val="24"/>
              </w:rPr>
              <w:t>)</w:t>
            </w:r>
            <w:r w:rsidRPr="004B4232">
              <w:rPr>
                <w:rFonts w:hint="eastAsia"/>
                <w:sz w:val="24"/>
                <w:szCs w:val="24"/>
              </w:rPr>
              <w:t>優先考量。</w:t>
            </w:r>
          </w:p>
        </w:tc>
        <w:tc>
          <w:tcPr>
            <w:tcW w:w="1167" w:type="pct"/>
            <w:vAlign w:val="center"/>
          </w:tcPr>
          <w:p w:rsidR="007744E7" w:rsidRPr="004B4232" w:rsidRDefault="007744E7" w:rsidP="00C769AB">
            <w:pPr>
              <w:pStyle w:val="122-"/>
              <w:jc w:val="left"/>
              <w:rPr>
                <w:sz w:val="24"/>
              </w:rPr>
            </w:pPr>
            <w:r w:rsidRPr="004B4232">
              <w:rPr>
                <w:sz w:val="24"/>
              </w:rPr>
              <w:t>確實執行</w:t>
            </w:r>
            <w:r w:rsidRPr="004B4232">
              <w:rPr>
                <w:rFonts w:hint="eastAsia"/>
                <w:sz w:val="24"/>
              </w:rPr>
              <w:t>。</w:t>
            </w:r>
          </w:p>
        </w:tc>
        <w:tc>
          <w:tcPr>
            <w:tcW w:w="2231" w:type="pct"/>
            <w:vAlign w:val="center"/>
          </w:tcPr>
          <w:p w:rsidR="007744E7" w:rsidRPr="004B4232" w:rsidRDefault="007744E7" w:rsidP="00C769AB">
            <w:pPr>
              <w:pStyle w:val="122-"/>
              <w:rPr>
                <w:sz w:val="24"/>
              </w:rPr>
            </w:pPr>
            <w:r w:rsidRPr="004B4232">
              <w:rPr>
                <w:noProof/>
                <w:sz w:val="24"/>
              </w:rPr>
              <w:drawing>
                <wp:inline distT="0" distB="0" distL="0" distR="0" wp14:anchorId="44C0BC53" wp14:editId="310590E6">
                  <wp:extent cx="2394857" cy="1800437"/>
                  <wp:effectExtent l="0" t="0" r="5715" b="9525"/>
                  <wp:docPr id="1073742108" name="圖片 107374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5" cy="1822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44E7" w:rsidRPr="004B4232" w:rsidRDefault="007744E7" w:rsidP="00C769AB">
            <w:pPr>
              <w:pStyle w:val="122-"/>
              <w:rPr>
                <w:sz w:val="24"/>
              </w:rPr>
            </w:pPr>
            <w:r w:rsidRPr="004B4232">
              <w:rPr>
                <w:rFonts w:hint="eastAsia"/>
                <w:sz w:val="24"/>
              </w:rPr>
              <w:t>(2020/</w:t>
            </w:r>
            <w:r w:rsidRPr="004B4232">
              <w:rPr>
                <w:sz w:val="24"/>
              </w:rPr>
              <w:t>09</w:t>
            </w:r>
            <w:r w:rsidRPr="004B4232">
              <w:rPr>
                <w:rFonts w:hint="eastAsia"/>
                <w:sz w:val="24"/>
              </w:rPr>
              <w:t>/</w:t>
            </w:r>
            <w:r w:rsidRPr="004B4232">
              <w:rPr>
                <w:sz w:val="24"/>
              </w:rPr>
              <w:t>30</w:t>
            </w:r>
            <w:r w:rsidRPr="004B4232">
              <w:rPr>
                <w:rFonts w:hint="eastAsia"/>
                <w:sz w:val="24"/>
              </w:rPr>
              <w:t>)</w:t>
            </w:r>
          </w:p>
        </w:tc>
      </w:tr>
    </w:tbl>
    <w:p w:rsidR="007744E7" w:rsidRDefault="007744E7" w:rsidP="007744E7">
      <w:r w:rsidRPr="00480291">
        <w:rPr>
          <w:noProof/>
        </w:rPr>
        <w:lastRenderedPageBreak/>
        <w:drawing>
          <wp:inline distT="0" distB="0" distL="0" distR="0" wp14:anchorId="0F289385" wp14:editId="22B0038D">
            <wp:extent cx="6029325" cy="7597159"/>
            <wp:effectExtent l="0" t="0" r="0" b="3810"/>
            <wp:docPr id="473" name="圖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6993" cy="760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4E7" w:rsidRDefault="007744E7" w:rsidP="007744E7">
      <w:pPr>
        <w:pStyle w:val="124-"/>
      </w:pPr>
      <w:bookmarkStart w:id="3" w:name="_Ref92805529"/>
      <w:bookmarkStart w:id="4" w:name="_Toc116338690"/>
      <w:r>
        <w:rPr>
          <w:rFonts w:hint="eastAsia"/>
        </w:rPr>
        <w:t>圖</w:t>
      </w:r>
      <w:r>
        <w:rPr>
          <w:rFonts w:hint="eastAsia"/>
        </w:rPr>
        <w:t>4-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>4- \* ARABIC</w:instrText>
      </w:r>
      <w:r>
        <w:instrText xml:space="preserve"> </w:instrText>
      </w:r>
      <w:r>
        <w:fldChar w:fldCharType="separate"/>
      </w:r>
      <w:r>
        <w:rPr>
          <w:noProof/>
        </w:rPr>
        <w:t>12</w:t>
      </w:r>
      <w:r>
        <w:fldChar w:fldCharType="end"/>
      </w:r>
      <w:bookmarkEnd w:id="3"/>
      <w:r>
        <w:rPr>
          <w:rFonts w:hint="eastAsia"/>
        </w:rPr>
        <w:t xml:space="preserve">　</w:t>
      </w:r>
      <w:r w:rsidRPr="002704D3">
        <w:rPr>
          <w:rFonts w:hint="eastAsia"/>
        </w:rPr>
        <w:t>萬年溪水岸空間環境改善工程自主檢查表辦理情形</w:t>
      </w:r>
      <w:bookmarkEnd w:id="4"/>
    </w:p>
    <w:p w:rsidR="00B17DC4" w:rsidRPr="007744E7" w:rsidRDefault="00B17DC4">
      <w:bookmarkStart w:id="5" w:name="_GoBack"/>
      <w:bookmarkEnd w:id="5"/>
    </w:p>
    <w:sectPr w:rsidR="00B17DC4" w:rsidRPr="007744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52C36"/>
    <w:multiLevelType w:val="multilevel"/>
    <w:tmpl w:val="1780EBF4"/>
    <w:lvl w:ilvl="0">
      <w:start w:val="1"/>
      <w:numFmt w:val="taiwaneseCountingThousand"/>
      <w:pStyle w:val="203-2"/>
      <w:lvlText w:val="(%1)"/>
      <w:lvlJc w:val="left"/>
      <w:pPr>
        <w:tabs>
          <w:tab w:val="num" w:pos="851"/>
        </w:tabs>
        <w:ind w:left="851" w:hanging="567"/>
      </w:pPr>
      <w:rPr>
        <w:rFonts w:ascii="Times New Roman" w:eastAsia="標楷體" w:hAnsi="Times New Roman" w:hint="default"/>
        <w:b w:val="0"/>
        <w:i w:val="0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E7"/>
    <w:rsid w:val="00201D37"/>
    <w:rsid w:val="007744E7"/>
    <w:rsid w:val="00780E6A"/>
    <w:rsid w:val="007904B1"/>
    <w:rsid w:val="0096046E"/>
    <w:rsid w:val="00982B71"/>
    <w:rsid w:val="00A942FB"/>
    <w:rsid w:val="00B06DB8"/>
    <w:rsid w:val="00B17DC4"/>
    <w:rsid w:val="00B2150A"/>
    <w:rsid w:val="00D74CDE"/>
    <w:rsid w:val="00EA120E"/>
    <w:rsid w:val="00F8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4E7"/>
    <w:rPr>
      <w:rFonts w:ascii="Times New Roman" w:eastAsia="標楷體" w:hAnsi="Times New Roman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2-">
    <w:name w:val="1.22-表圖照位置"/>
    <w:link w:val="122-0"/>
    <w:qFormat/>
    <w:rsid w:val="007744E7"/>
    <w:pPr>
      <w:widowControl w:val="0"/>
      <w:adjustRightInd w:val="0"/>
      <w:snapToGrid w:val="0"/>
      <w:jc w:val="center"/>
    </w:pPr>
    <w:rPr>
      <w:rFonts w:ascii="Times New Roman" w:eastAsia="標楷體" w:hAnsi="Times New Roman" w:cs="Times New Roman"/>
      <w:kern w:val="0"/>
      <w:sz w:val="28"/>
      <w:szCs w:val="32"/>
    </w:rPr>
  </w:style>
  <w:style w:type="character" w:customStyle="1" w:styleId="122-0">
    <w:name w:val="1.22-表圖照位置 字元"/>
    <w:link w:val="122-"/>
    <w:qFormat/>
    <w:rsid w:val="007744E7"/>
    <w:rPr>
      <w:rFonts w:ascii="Times New Roman" w:eastAsia="標楷體" w:hAnsi="Times New Roman" w:cs="Times New Roman"/>
      <w:kern w:val="0"/>
      <w:sz w:val="28"/>
      <w:szCs w:val="32"/>
    </w:rPr>
  </w:style>
  <w:style w:type="paragraph" w:customStyle="1" w:styleId="123-">
    <w:name w:val="1.23-表名"/>
    <w:link w:val="123-0"/>
    <w:qFormat/>
    <w:rsid w:val="007744E7"/>
    <w:pPr>
      <w:widowControl w:val="0"/>
      <w:adjustRightInd w:val="0"/>
      <w:snapToGrid w:val="0"/>
      <w:spacing w:before="120"/>
      <w:jc w:val="center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123-0">
    <w:name w:val="1.23-表名 字元"/>
    <w:link w:val="123-"/>
    <w:rsid w:val="007744E7"/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124-">
    <w:name w:val="1.24-圖名"/>
    <w:link w:val="124-0"/>
    <w:qFormat/>
    <w:rsid w:val="007744E7"/>
    <w:pPr>
      <w:widowControl w:val="0"/>
      <w:adjustRightInd w:val="0"/>
      <w:snapToGrid w:val="0"/>
      <w:spacing w:after="120"/>
      <w:jc w:val="center"/>
      <w:textAlignment w:val="center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124-0">
    <w:name w:val="1.24-圖名 字元"/>
    <w:link w:val="124-"/>
    <w:qFormat/>
    <w:rsid w:val="007744E7"/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203-2">
    <w:name w:val="2.03-標號2"/>
    <w:link w:val="203-20"/>
    <w:uiPriority w:val="99"/>
    <w:qFormat/>
    <w:rsid w:val="007744E7"/>
    <w:pPr>
      <w:widowControl w:val="0"/>
      <w:numPr>
        <w:numId w:val="1"/>
      </w:numPr>
      <w:snapToGrid w:val="0"/>
      <w:spacing w:line="360" w:lineRule="auto"/>
      <w:jc w:val="both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203-20">
    <w:name w:val="2.03-標號2 字元"/>
    <w:link w:val="203-2"/>
    <w:uiPriority w:val="99"/>
    <w:rsid w:val="007744E7"/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204-2">
    <w:name w:val="2.04-標號2內文"/>
    <w:link w:val="204-20"/>
    <w:qFormat/>
    <w:rsid w:val="007744E7"/>
    <w:pPr>
      <w:widowControl w:val="0"/>
      <w:overflowPunct w:val="0"/>
      <w:snapToGrid w:val="0"/>
      <w:spacing w:line="360" w:lineRule="auto"/>
      <w:ind w:left="284" w:firstLineChars="200" w:firstLine="200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32"/>
    </w:rPr>
  </w:style>
  <w:style w:type="character" w:customStyle="1" w:styleId="204-20">
    <w:name w:val="2.04-標號2內文 字元"/>
    <w:link w:val="204-2"/>
    <w:rsid w:val="007744E7"/>
    <w:rPr>
      <w:rFonts w:ascii="Times New Roman" w:eastAsia="標楷體" w:hAnsi="Times New Roman" w:cs="Times New Roman"/>
      <w:kern w:val="0"/>
      <w:sz w:val="28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7744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E7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4E7"/>
    <w:rPr>
      <w:rFonts w:ascii="Times New Roman" w:eastAsia="標楷體" w:hAnsi="Times New Roman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2-">
    <w:name w:val="1.22-表圖照位置"/>
    <w:link w:val="122-0"/>
    <w:qFormat/>
    <w:rsid w:val="007744E7"/>
    <w:pPr>
      <w:widowControl w:val="0"/>
      <w:adjustRightInd w:val="0"/>
      <w:snapToGrid w:val="0"/>
      <w:jc w:val="center"/>
    </w:pPr>
    <w:rPr>
      <w:rFonts w:ascii="Times New Roman" w:eastAsia="標楷體" w:hAnsi="Times New Roman" w:cs="Times New Roman"/>
      <w:kern w:val="0"/>
      <w:sz w:val="28"/>
      <w:szCs w:val="32"/>
    </w:rPr>
  </w:style>
  <w:style w:type="character" w:customStyle="1" w:styleId="122-0">
    <w:name w:val="1.22-表圖照位置 字元"/>
    <w:link w:val="122-"/>
    <w:qFormat/>
    <w:rsid w:val="007744E7"/>
    <w:rPr>
      <w:rFonts w:ascii="Times New Roman" w:eastAsia="標楷體" w:hAnsi="Times New Roman" w:cs="Times New Roman"/>
      <w:kern w:val="0"/>
      <w:sz w:val="28"/>
      <w:szCs w:val="32"/>
    </w:rPr>
  </w:style>
  <w:style w:type="paragraph" w:customStyle="1" w:styleId="123-">
    <w:name w:val="1.23-表名"/>
    <w:link w:val="123-0"/>
    <w:qFormat/>
    <w:rsid w:val="007744E7"/>
    <w:pPr>
      <w:widowControl w:val="0"/>
      <w:adjustRightInd w:val="0"/>
      <w:snapToGrid w:val="0"/>
      <w:spacing w:before="120"/>
      <w:jc w:val="center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123-0">
    <w:name w:val="1.23-表名 字元"/>
    <w:link w:val="123-"/>
    <w:rsid w:val="007744E7"/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124-">
    <w:name w:val="1.24-圖名"/>
    <w:link w:val="124-0"/>
    <w:qFormat/>
    <w:rsid w:val="007744E7"/>
    <w:pPr>
      <w:widowControl w:val="0"/>
      <w:adjustRightInd w:val="0"/>
      <w:snapToGrid w:val="0"/>
      <w:spacing w:after="120"/>
      <w:jc w:val="center"/>
      <w:textAlignment w:val="center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124-0">
    <w:name w:val="1.24-圖名 字元"/>
    <w:link w:val="124-"/>
    <w:qFormat/>
    <w:rsid w:val="007744E7"/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203-2">
    <w:name w:val="2.03-標號2"/>
    <w:link w:val="203-20"/>
    <w:uiPriority w:val="99"/>
    <w:qFormat/>
    <w:rsid w:val="007744E7"/>
    <w:pPr>
      <w:widowControl w:val="0"/>
      <w:numPr>
        <w:numId w:val="1"/>
      </w:numPr>
      <w:snapToGrid w:val="0"/>
      <w:spacing w:line="360" w:lineRule="auto"/>
      <w:jc w:val="both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203-20">
    <w:name w:val="2.03-標號2 字元"/>
    <w:link w:val="203-2"/>
    <w:uiPriority w:val="99"/>
    <w:rsid w:val="007744E7"/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204-2">
    <w:name w:val="2.04-標號2內文"/>
    <w:link w:val="204-20"/>
    <w:qFormat/>
    <w:rsid w:val="007744E7"/>
    <w:pPr>
      <w:widowControl w:val="0"/>
      <w:overflowPunct w:val="0"/>
      <w:snapToGrid w:val="0"/>
      <w:spacing w:line="360" w:lineRule="auto"/>
      <w:ind w:left="284" w:firstLineChars="200" w:firstLine="200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32"/>
    </w:rPr>
  </w:style>
  <w:style w:type="character" w:customStyle="1" w:styleId="204-20">
    <w:name w:val="2.04-標號2內文 字元"/>
    <w:link w:val="204-2"/>
    <w:rsid w:val="007744E7"/>
    <w:rPr>
      <w:rFonts w:ascii="Times New Roman" w:eastAsia="標楷體" w:hAnsi="Times New Roman" w:cs="Times New Roman"/>
      <w:kern w:val="0"/>
      <w:sz w:val="28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7744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E7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2022-11-15T08:45:00Z</dcterms:created>
  <dcterms:modified xsi:type="dcterms:W3CDTF">2022-11-15T08:45:00Z</dcterms:modified>
</cp:coreProperties>
</file>